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5" w:line="217" w:lineRule="auto"/>
        <w:ind w:left="720"/>
        <w:outlineLvl w:val="1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"/>
          <w:sz w:val="35"/>
          <w:szCs w:val="35"/>
        </w:rPr>
        <w:t>20</w:t>
      </w:r>
      <w:r>
        <w:rPr>
          <w:rFonts w:ascii="微软雅黑" w:hAnsi="微软雅黑" w:eastAsia="微软雅黑" w:cs="微软雅黑"/>
          <w:sz w:val="35"/>
          <w:szCs w:val="35"/>
        </w:rPr>
        <w:t>22-2023学年共青团工作先进个人名单汇总表</w:t>
      </w:r>
    </w:p>
    <w:p>
      <w:pPr>
        <w:spacing w:before="290" w:line="217" w:lineRule="auto"/>
        <w:ind w:left="305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团总支 (盖章)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生物与制药工程学院</w:t>
      </w:r>
      <w:r>
        <w:rPr>
          <w:rFonts w:ascii="仿宋" w:hAnsi="仿宋" w:eastAsia="仿宋" w:cs="仿宋"/>
          <w:spacing w:val="1"/>
          <w:sz w:val="31"/>
          <w:szCs w:val="31"/>
        </w:rPr>
        <w:t>总支书记签字：</w:t>
      </w:r>
    </w:p>
    <w:tbl>
      <w:tblPr>
        <w:tblStyle w:val="2"/>
        <w:tblW w:w="95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96"/>
        <w:gridCol w:w="1336"/>
        <w:gridCol w:w="1336"/>
        <w:gridCol w:w="3576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>治面貌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>任职务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汤宗泰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文乐天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青协健康服务队部长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团支书，青协副会长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青协秘书部部长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青协秘书部部长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青协策划部部长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班长，青协新闻部部长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心理委员，青协副会长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青协新闻部部长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青协实践部部长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成传通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文体部副部长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方梦莎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学生会副主席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心协会长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况锦锐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学生会主席，班长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秘书处部长，辩论队队长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文体委员，学习部部长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记者团团长，生活委员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团支书，记者团团长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学生会副主席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曹明铉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裴梓渲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董昱晖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团支书，街舞社财务部部长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金筠皓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叶世大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董照青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卢星烨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组织委员、组织部部长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黄寒月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刘可奕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副团支书兼副班长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明芳如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何虹霖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团支书兼班长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蔡怡梦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寝室长、手工坊财务部部长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飘大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樊海露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团支书、党员服务站站长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齐净晗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林俊佑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医检1203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生药3203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制药1192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李瑜元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生药3193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</w:tbl>
    <w:p>
      <w:pPr>
        <w:spacing w:before="186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备注：现任职务为班级职务+院/</w:t>
      </w:r>
      <w:r>
        <w:rPr>
          <w:rFonts w:ascii="仿宋" w:hAnsi="仿宋" w:eastAsia="仿宋" w:cs="仿宋"/>
          <w:sz w:val="28"/>
          <w:szCs w:val="28"/>
        </w:rPr>
        <w:t>校学生干部职务。</w:t>
      </w:r>
    </w:p>
    <w:p>
      <w:pPr>
        <w:sectPr>
          <w:pgSz w:w="11910" w:h="16840"/>
          <w:pgMar w:top="1431" w:right="1540" w:bottom="400" w:left="1539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2D494E4B"/>
    <w:rsid w:val="30EB4BDF"/>
    <w:rsid w:val="34116ABB"/>
    <w:rsid w:val="518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1703</Words>
  <Characters>1927</Characters>
  <Lines>0</Lines>
  <Paragraphs>0</Paragraphs>
  <TotalTime>17</TotalTime>
  <ScaleCrop>false</ScaleCrop>
  <LinksUpToDate>false</LinksUpToDate>
  <CharactersWithSpaces>1930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2023-04-07T10:00:00Z</dcterms:created>
  <dc:creator>21880</dc:creator>
  <cp:lastModifiedBy>懂得.！</cp:lastModifiedBy>
  <dcterms:modified xsi:type="dcterms:W3CDTF">2023-04-17T02:46:53Z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70A78A5034FA48D7A593218B6C184797_13</vt:lpwstr>
  </property>
</Properties>
</file>